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F7" w:rsidRDefault="00017C97">
      <w:pPr>
        <w:framePr w:w="5139" w:wrap="auto" w:hAnchor="text" w:x="1460" w:y="10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1.45pt;z-index:-3;mso-position-horizontal-relative:margin;mso-position-vertical-relative:margin" o:allowincell="f">
            <v:imagedata r:id="rId5" o:title=""/>
            <w10:wrap anchorx="margin" anchory="margin"/>
          </v:shape>
        </w:pict>
      </w:r>
      <w:r w:rsidR="00EF7065">
        <w:rPr>
          <w:rFonts w:ascii="Arial BoldMT" w:hAnsi="Arial BoldMT" w:cs="Arial BoldMT"/>
          <w:color w:val="FFFFFF"/>
          <w:sz w:val="32"/>
          <w:szCs w:val="32"/>
        </w:rPr>
        <w:t>Rekognoszierungsbericht</w:t>
      </w:r>
    </w:p>
    <w:p w:rsidR="001E3DF7" w:rsidRDefault="00EF7065">
      <w:pPr>
        <w:framePr w:w="5139" w:wrap="auto" w:hAnchor="text" w:x="1460" w:y="10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FFFFFF"/>
          <w:sz w:val="32"/>
          <w:szCs w:val="32"/>
        </w:rPr>
        <w:t>für Hauslager</w:t>
      </w:r>
    </w:p>
    <w:p w:rsidR="001E3DF7" w:rsidRDefault="00EF7065">
      <w:pPr>
        <w:framePr w:w="1546" w:wrap="auto" w:hAnchor="text" w:x="1460" w:y="1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RoundedMTBold" w:hAnsi="ArialRoundedMTBold" w:cs="ArialRoundedMTBold"/>
          <w:color w:val="FFFFFF"/>
          <w:sz w:val="18"/>
          <w:szCs w:val="18"/>
        </w:rPr>
        <w:t>cudesch</w:t>
      </w:r>
      <w:proofErr w:type="spellEnd"/>
    </w:p>
    <w:p w:rsidR="001E3DF7" w:rsidRDefault="00EF7065">
      <w:pPr>
        <w:framePr w:w="2249" w:wrap="auto" w:hAnchor="text" w:x="1134" w:y="25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>Allgemeiner Teil</w:t>
      </w:r>
    </w:p>
    <w:p w:rsidR="001E3DF7" w:rsidRDefault="00EF7065">
      <w:pPr>
        <w:framePr w:w="2009" w:wrap="auto" w:hAnchor="text" w:x="1294" w:y="29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Lager des/der:</w:t>
      </w:r>
    </w:p>
    <w:p w:rsidR="001E3DF7" w:rsidRDefault="00EF7065">
      <w:pPr>
        <w:framePr w:w="1364" w:wrap="auto" w:hAnchor="text" w:x="1294" w:y="33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Datum:</w:t>
      </w:r>
    </w:p>
    <w:p w:rsidR="001E3DF7" w:rsidRDefault="00EF7065">
      <w:pPr>
        <w:framePr w:w="3350" w:wrap="auto" w:hAnchor="text" w:x="1294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Vorgesehene Teilnehmerzahl:</w:t>
      </w:r>
    </w:p>
    <w:p w:rsidR="001E3DF7" w:rsidRDefault="00EF7065">
      <w:pPr>
        <w:framePr w:w="2052" w:wrap="auto" w:hAnchor="text" w:x="1134" w:y="44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>Verbindungen</w:t>
      </w:r>
    </w:p>
    <w:p w:rsidR="001E3DF7" w:rsidRDefault="00EF7065" w:rsidP="00800993">
      <w:pPr>
        <w:framePr w:w="9642" w:wrap="auto" w:hAnchor="text" w:x="1294" w:y="48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Nächste Bahnstation:</w:t>
      </w:r>
      <w:r w:rsidR="00800993">
        <w:rPr>
          <w:rFonts w:ascii="Arial" w:hAnsi="Arial" w:cs="Arial"/>
          <w:color w:val="231F1F"/>
          <w:sz w:val="18"/>
          <w:szCs w:val="18"/>
        </w:rPr>
        <w:t xml:space="preserve"> Bahnhof Luzern oder Haltestelle Kriens, Mattenhof</w:t>
      </w:r>
    </w:p>
    <w:p w:rsidR="001E3DF7" w:rsidRDefault="00EF7065" w:rsidP="00EF7065">
      <w:pPr>
        <w:framePr w:w="9698" w:wrap="auto" w:hAnchor="text" w:x="1294" w:y="52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 xml:space="preserve">Haltstelle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öffentl</w:t>
      </w:r>
      <w:proofErr w:type="spellEnd"/>
      <w:r>
        <w:rPr>
          <w:rFonts w:ascii="Arial" w:hAnsi="Arial" w:cs="Arial"/>
          <w:color w:val="231F1F"/>
          <w:sz w:val="18"/>
          <w:szCs w:val="18"/>
        </w:rPr>
        <w:t xml:space="preserve">. Verkehrsmittel: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VBL</w:t>
      </w:r>
      <w:proofErr w:type="spellEnd"/>
      <w:r>
        <w:rPr>
          <w:rFonts w:ascii="Arial" w:hAnsi="Arial" w:cs="Arial"/>
          <w:color w:val="231F1F"/>
          <w:sz w:val="18"/>
          <w:szCs w:val="18"/>
        </w:rPr>
        <w:t xml:space="preserve"> Haltestelle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Obernau</w:t>
      </w:r>
      <w:proofErr w:type="spellEnd"/>
      <w:r>
        <w:rPr>
          <w:rFonts w:ascii="Arial" w:hAnsi="Arial" w:cs="Arial"/>
          <w:color w:val="231F1F"/>
          <w:sz w:val="18"/>
          <w:szCs w:val="18"/>
        </w:rPr>
        <w:t xml:space="preserve">, Postautohaltestelle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Obernau</w:t>
      </w:r>
      <w:proofErr w:type="spellEnd"/>
    </w:p>
    <w:p w:rsidR="001E3DF7" w:rsidRDefault="00EF7065">
      <w:pPr>
        <w:framePr w:w="5098" w:wrap="auto" w:hAnchor="text" w:x="1294" w:y="56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Kontaktperson / Adresse für Material-Sendungen:</w:t>
      </w:r>
    </w:p>
    <w:p w:rsidR="001E3DF7" w:rsidRDefault="00EF7065">
      <w:pPr>
        <w:framePr w:w="1475" w:wrap="auto" w:hAnchor="text" w:x="4733" w:y="33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PLZ/Ort:</w:t>
      </w:r>
    </w:p>
    <w:p w:rsidR="001E3DF7" w:rsidRDefault="00EF7065">
      <w:pPr>
        <w:framePr w:w="2142" w:wrap="auto" w:hAnchor="text" w:x="4733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davon Leitende:</w:t>
      </w:r>
    </w:p>
    <w:p w:rsidR="001E3DF7" w:rsidRDefault="00EF7065">
      <w:pPr>
        <w:framePr w:w="1597" w:wrap="auto" w:hAnchor="text" w:x="7613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Mädchen:</w:t>
      </w:r>
    </w:p>
    <w:p w:rsidR="001E3DF7" w:rsidRDefault="00EF7065">
      <w:pPr>
        <w:framePr w:w="1464" w:wrap="auto" w:hAnchor="text" w:x="9052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Knaben:</w:t>
      </w:r>
    </w:p>
    <w:p w:rsidR="001E3DF7" w:rsidRDefault="00EF7065">
      <w:pPr>
        <w:framePr w:w="1608" w:wrap="auto" w:hAnchor="text" w:x="1134" w:y="65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>Ortschaft</w:t>
      </w:r>
    </w:p>
    <w:p w:rsidR="001E3DF7" w:rsidRDefault="00EF7065">
      <w:pPr>
        <w:framePr w:w="1986" w:wrap="auto" w:hAnchor="text" w:x="1294" w:y="69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Landeskarten:</w:t>
      </w:r>
    </w:p>
    <w:p w:rsidR="001E3DF7" w:rsidRDefault="00EF7065">
      <w:pPr>
        <w:framePr w:w="2331" w:wrap="auto" w:hAnchor="text" w:x="3294" w:y="69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Blatt-Nr. 1:25 000:</w:t>
      </w:r>
      <w:r w:rsidRPr="00EF7065">
        <w:rPr>
          <w:rFonts w:ascii="Arial" w:hAnsi="Arial"/>
          <w:sz w:val="20"/>
        </w:rPr>
        <w:t xml:space="preserve"> 1150</w:t>
      </w:r>
    </w:p>
    <w:p w:rsidR="001E3DF7" w:rsidRDefault="00EF7065">
      <w:pPr>
        <w:framePr w:w="2331" w:wrap="auto" w:hAnchor="text" w:x="6173" w:y="69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Blatt-Nr. 1:50 000: 235</w:t>
      </w:r>
    </w:p>
    <w:p w:rsidR="001E3DF7" w:rsidRDefault="00EF7065" w:rsidP="00C46061">
      <w:pPr>
        <w:framePr w:w="3779" w:wrap="auto" w:hAnchor="text" w:x="6173" w:y="73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Tel.-Nr. Polizeiposten:</w:t>
      </w:r>
      <w:r w:rsidR="00C46061">
        <w:rPr>
          <w:rFonts w:ascii="Arial" w:hAnsi="Arial" w:cs="Arial"/>
          <w:color w:val="231F1F"/>
          <w:sz w:val="18"/>
          <w:szCs w:val="18"/>
        </w:rPr>
        <w:t xml:space="preserve"> </w:t>
      </w:r>
      <w:r w:rsidR="00C46061" w:rsidRPr="00C46061">
        <w:rPr>
          <w:rFonts w:ascii="Arial" w:hAnsi="Arial" w:cs="Arial"/>
          <w:color w:val="231F1F"/>
          <w:sz w:val="18"/>
          <w:szCs w:val="18"/>
        </w:rPr>
        <w:t>041 320 11 17</w:t>
      </w:r>
    </w:p>
    <w:p w:rsidR="001E3DF7" w:rsidRDefault="00EF7065" w:rsidP="000E475C">
      <w:pPr>
        <w:framePr w:w="4845" w:wrap="auto" w:hAnchor="text" w:x="6173" w:y="77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Öffnungszeiten:</w:t>
      </w:r>
      <w:r w:rsidR="00BB0180">
        <w:rPr>
          <w:rFonts w:ascii="Arial" w:hAnsi="Arial" w:cs="Arial"/>
          <w:color w:val="231F1F"/>
          <w:sz w:val="18"/>
          <w:szCs w:val="18"/>
        </w:rPr>
        <w:t xml:space="preserve"> </w:t>
      </w:r>
      <w:r w:rsidR="000E475C">
        <w:rPr>
          <w:rFonts w:ascii="Arial" w:hAnsi="Arial" w:cs="Arial"/>
          <w:color w:val="231F1F"/>
          <w:sz w:val="18"/>
          <w:szCs w:val="18"/>
        </w:rPr>
        <w:t>Mo - Fr: 08.00 - 11.00, 14.00 - 18.00,  Sa: 08.00 -</w:t>
      </w:r>
      <w:r w:rsidR="000E475C" w:rsidRPr="000E475C">
        <w:rPr>
          <w:rFonts w:ascii="Arial" w:hAnsi="Arial" w:cs="Arial"/>
          <w:color w:val="231F1F"/>
          <w:sz w:val="18"/>
          <w:szCs w:val="18"/>
        </w:rPr>
        <w:t xml:space="preserve"> 11.00</w:t>
      </w:r>
    </w:p>
    <w:p w:rsidR="001E3DF7" w:rsidRDefault="00EF7065" w:rsidP="00C46061">
      <w:pPr>
        <w:framePr w:w="3985" w:wrap="auto" w:hAnchor="text" w:x="1294" w:y="73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Tel.-Nr. Gemeindekanzlei:</w:t>
      </w:r>
      <w:r w:rsidR="00C46061">
        <w:rPr>
          <w:rFonts w:ascii="Arial" w:hAnsi="Arial" w:cs="Arial"/>
          <w:color w:val="231F1F"/>
          <w:sz w:val="18"/>
          <w:szCs w:val="18"/>
        </w:rPr>
        <w:t xml:space="preserve"> </w:t>
      </w:r>
      <w:r w:rsidR="00C46061" w:rsidRPr="00C46061">
        <w:rPr>
          <w:rFonts w:ascii="Arial" w:hAnsi="Arial" w:cs="Arial"/>
          <w:color w:val="231F1F"/>
          <w:sz w:val="18"/>
          <w:szCs w:val="18"/>
        </w:rPr>
        <w:t>041 329 61 11</w:t>
      </w:r>
    </w:p>
    <w:p w:rsidR="001E3DF7" w:rsidRPr="00BB0180" w:rsidRDefault="00EF7065" w:rsidP="00C46061">
      <w:pPr>
        <w:framePr w:w="4817" w:wrap="auto" w:hAnchor="text" w:x="1294" w:y="77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231F1F"/>
          <w:sz w:val="18"/>
          <w:szCs w:val="18"/>
        </w:rPr>
      </w:pPr>
      <w:r>
        <w:rPr>
          <w:rFonts w:ascii="Arial" w:hAnsi="Arial" w:cs="Arial"/>
          <w:color w:val="231F1F"/>
          <w:sz w:val="18"/>
          <w:szCs w:val="18"/>
        </w:rPr>
        <w:t>Nächste Poststelle:</w:t>
      </w:r>
      <w:r w:rsidR="00C46061">
        <w:rPr>
          <w:rFonts w:ascii="Arial" w:hAnsi="Arial" w:cs="Arial"/>
          <w:color w:val="231F1F"/>
          <w:sz w:val="18"/>
          <w:szCs w:val="18"/>
        </w:rPr>
        <w:t xml:space="preserve"> </w:t>
      </w:r>
      <w:proofErr w:type="spellStart"/>
      <w:r w:rsidR="00BB0180">
        <w:rPr>
          <w:rFonts w:ascii="Arial" w:hAnsi="Arial" w:cs="Arial"/>
          <w:color w:val="231F1F"/>
          <w:sz w:val="18"/>
          <w:szCs w:val="18"/>
        </w:rPr>
        <w:t>Obernauerstrasse</w:t>
      </w:r>
      <w:proofErr w:type="spellEnd"/>
      <w:r w:rsidR="00BB0180">
        <w:rPr>
          <w:rFonts w:ascii="Arial" w:hAnsi="Arial" w:cs="Arial"/>
          <w:color w:val="231F1F"/>
          <w:sz w:val="18"/>
          <w:szCs w:val="18"/>
        </w:rPr>
        <w:t xml:space="preserve"> 89, </w:t>
      </w:r>
      <w:r w:rsidR="00C46061" w:rsidRPr="00C46061">
        <w:rPr>
          <w:rFonts w:ascii="Arial" w:hAnsi="Arial" w:cs="Arial"/>
          <w:color w:val="231F1F"/>
          <w:sz w:val="18"/>
          <w:szCs w:val="18"/>
        </w:rPr>
        <w:t xml:space="preserve">6012 </w:t>
      </w:r>
      <w:proofErr w:type="spellStart"/>
      <w:r w:rsidR="00C46061" w:rsidRPr="00C46061">
        <w:rPr>
          <w:rFonts w:ascii="Arial" w:hAnsi="Arial" w:cs="Arial"/>
          <w:color w:val="231F1F"/>
          <w:sz w:val="18"/>
          <w:szCs w:val="18"/>
        </w:rPr>
        <w:t>Obernau</w:t>
      </w:r>
      <w:proofErr w:type="spellEnd"/>
    </w:p>
    <w:p w:rsidR="001E3DF7" w:rsidRDefault="00EF7065" w:rsidP="00BB0180">
      <w:pPr>
        <w:framePr w:w="5930" w:wrap="auto" w:hAnchor="text" w:x="1294" w:y="8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Feuermeldestelle:</w:t>
      </w:r>
      <w:r w:rsidR="00BB0180">
        <w:rPr>
          <w:rFonts w:ascii="Arial" w:hAnsi="Arial" w:cs="Arial"/>
          <w:color w:val="231F1F"/>
          <w:sz w:val="18"/>
          <w:szCs w:val="18"/>
        </w:rPr>
        <w:t xml:space="preserve"> 118, </w:t>
      </w:r>
      <w:r w:rsidR="00BB0180" w:rsidRPr="00BB0180">
        <w:rPr>
          <w:rFonts w:ascii="Arial" w:hAnsi="Arial" w:cs="Arial"/>
          <w:color w:val="231F1F"/>
          <w:sz w:val="18"/>
          <w:szCs w:val="18"/>
        </w:rPr>
        <w:t>041 320 44 72</w:t>
      </w:r>
    </w:p>
    <w:p w:rsidR="001E3DF7" w:rsidRDefault="00BB0180" w:rsidP="00BB0180">
      <w:pPr>
        <w:framePr w:w="9726" w:wrap="auto" w:hAnchor="text" w:x="1294" w:y="85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color w:val="231F1F"/>
          <w:sz w:val="18"/>
          <w:szCs w:val="18"/>
        </w:rPr>
        <w:t>Kehrichtabfuhr,</w:t>
      </w:r>
      <w:r w:rsidR="00EF7065">
        <w:rPr>
          <w:rFonts w:ascii="Arial" w:hAnsi="Arial" w:cs="Arial"/>
          <w:color w:val="231F1F"/>
          <w:sz w:val="18"/>
          <w:szCs w:val="18"/>
        </w:rPr>
        <w:t>Kompost</w:t>
      </w:r>
      <w:proofErr w:type="spellEnd"/>
      <w:r w:rsidR="00EF7065">
        <w:rPr>
          <w:rFonts w:ascii="Arial" w:hAnsi="Arial" w:cs="Arial"/>
          <w:color w:val="231F1F"/>
          <w:sz w:val="18"/>
          <w:szCs w:val="18"/>
        </w:rPr>
        <w:t>:</w:t>
      </w:r>
      <w:r>
        <w:rPr>
          <w:rFonts w:ascii="Arial" w:hAnsi="Arial" w:cs="Arial"/>
          <w:color w:val="231F1F"/>
          <w:sz w:val="18"/>
          <w:szCs w:val="18"/>
        </w:rPr>
        <w:t xml:space="preserve"> in Container an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Blattigstrasse</w:t>
      </w:r>
      <w:proofErr w:type="spellEnd"/>
      <w:r>
        <w:rPr>
          <w:rFonts w:ascii="Arial" w:hAnsi="Arial" w:cs="Arial"/>
          <w:color w:val="231F1F"/>
          <w:sz w:val="18"/>
          <w:szCs w:val="18"/>
        </w:rPr>
        <w:t xml:space="preserve">, Recycling: Sammelstelle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Obernau</w:t>
      </w:r>
      <w:proofErr w:type="spellEnd"/>
    </w:p>
    <w:p w:rsidR="001E3DF7" w:rsidRDefault="00EF7065">
      <w:pPr>
        <w:framePr w:w="2041" w:wrap="auto" w:hAnchor="text" w:x="1134" w:y="92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>Notfalldienste</w:t>
      </w:r>
    </w:p>
    <w:p w:rsidR="001E3DF7" w:rsidRDefault="00EF7065" w:rsidP="00BF54F2">
      <w:pPr>
        <w:framePr w:w="9165" w:wrap="auto" w:hAnchor="text" w:x="1294" w:y="96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Arzt:</w:t>
      </w:r>
      <w:r w:rsidR="00BB0180">
        <w:rPr>
          <w:rFonts w:ascii="Arial" w:hAnsi="Arial" w:cs="Arial"/>
          <w:color w:val="231F1F"/>
          <w:sz w:val="18"/>
          <w:szCs w:val="18"/>
        </w:rPr>
        <w:t xml:space="preserve"> </w:t>
      </w:r>
      <w:r w:rsidR="00BB0180" w:rsidRPr="00BB0180">
        <w:rPr>
          <w:rFonts w:ascii="Arial" w:hAnsi="Arial" w:cs="Arial"/>
          <w:color w:val="231F1F"/>
          <w:sz w:val="18"/>
          <w:szCs w:val="18"/>
        </w:rPr>
        <w:t xml:space="preserve">Dr. med. Jörg </w:t>
      </w:r>
      <w:proofErr w:type="spellStart"/>
      <w:r w:rsidR="00BB0180" w:rsidRPr="00BB0180">
        <w:rPr>
          <w:rFonts w:ascii="Arial" w:hAnsi="Arial" w:cs="Arial"/>
          <w:color w:val="231F1F"/>
          <w:sz w:val="18"/>
          <w:szCs w:val="18"/>
        </w:rPr>
        <w:t>Fritschi</w:t>
      </w:r>
      <w:proofErr w:type="spellEnd"/>
      <w:r w:rsidR="00BF54F2">
        <w:rPr>
          <w:rFonts w:ascii="Arial" w:hAnsi="Arial" w:cs="Arial"/>
          <w:color w:val="231F1F"/>
          <w:sz w:val="18"/>
          <w:szCs w:val="18"/>
        </w:rPr>
        <w:t xml:space="preserve">, </w:t>
      </w:r>
      <w:proofErr w:type="spellStart"/>
      <w:r w:rsidR="00BF54F2">
        <w:rPr>
          <w:rFonts w:ascii="Arial" w:hAnsi="Arial" w:cs="Arial"/>
          <w:color w:val="231F1F"/>
          <w:sz w:val="18"/>
          <w:szCs w:val="18"/>
        </w:rPr>
        <w:t>Kleinbuholz</w:t>
      </w:r>
      <w:proofErr w:type="spellEnd"/>
      <w:r w:rsidR="00BF54F2">
        <w:rPr>
          <w:rFonts w:ascii="Arial" w:hAnsi="Arial" w:cs="Arial"/>
          <w:color w:val="231F1F"/>
          <w:sz w:val="18"/>
          <w:szCs w:val="18"/>
        </w:rPr>
        <w:t xml:space="preserve"> 3, 6012 </w:t>
      </w:r>
      <w:proofErr w:type="spellStart"/>
      <w:r w:rsidR="00BF54F2">
        <w:rPr>
          <w:rFonts w:ascii="Arial" w:hAnsi="Arial" w:cs="Arial"/>
          <w:color w:val="231F1F"/>
          <w:sz w:val="18"/>
          <w:szCs w:val="18"/>
        </w:rPr>
        <w:t>Obernau</w:t>
      </w:r>
      <w:proofErr w:type="spellEnd"/>
      <w:r w:rsidR="00BF54F2">
        <w:rPr>
          <w:rFonts w:ascii="Arial" w:hAnsi="Arial" w:cs="Arial"/>
          <w:color w:val="231F1F"/>
          <w:sz w:val="18"/>
          <w:szCs w:val="18"/>
        </w:rPr>
        <w:t>, 041 320 10 55</w:t>
      </w:r>
    </w:p>
    <w:p w:rsidR="001E3DF7" w:rsidRDefault="00EF7065" w:rsidP="00BF54F2">
      <w:pPr>
        <w:framePr w:w="8744" w:wrap="auto" w:hAnchor="text" w:x="1294" w:y="100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Spital:</w:t>
      </w:r>
      <w:r w:rsidR="00BF54F2">
        <w:rPr>
          <w:rFonts w:ascii="Arial" w:hAnsi="Arial" w:cs="Arial"/>
          <w:color w:val="231F1F"/>
          <w:sz w:val="18"/>
          <w:szCs w:val="18"/>
        </w:rPr>
        <w:t xml:space="preserve"> Luzerner Kantonsspital, Spitalstasse, 6000 Luzern, 041 205 11 11</w:t>
      </w:r>
    </w:p>
    <w:p w:rsidR="001E3DF7" w:rsidRDefault="00EF7065" w:rsidP="00BF54F2">
      <w:pPr>
        <w:framePr w:w="9763" w:wrap="auto" w:hAnchor="text" w:x="1294" w:y="104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Drogerie/Apotheke:</w:t>
      </w:r>
      <w:r w:rsidR="00BF54F2">
        <w:rPr>
          <w:rFonts w:ascii="Arial" w:hAnsi="Arial" w:cs="Arial"/>
          <w:color w:val="231F1F"/>
          <w:sz w:val="18"/>
          <w:szCs w:val="18"/>
        </w:rPr>
        <w:t xml:space="preserve"> </w:t>
      </w:r>
      <w:proofErr w:type="spellStart"/>
      <w:r w:rsidR="00BF54F2">
        <w:rPr>
          <w:rFonts w:ascii="Arial" w:hAnsi="Arial" w:cs="Arial"/>
          <w:color w:val="231F1F"/>
          <w:sz w:val="18"/>
          <w:szCs w:val="18"/>
        </w:rPr>
        <w:t>Medicus</w:t>
      </w:r>
      <w:proofErr w:type="spellEnd"/>
      <w:r w:rsidR="00BF54F2">
        <w:rPr>
          <w:rFonts w:ascii="Arial" w:hAnsi="Arial" w:cs="Arial"/>
          <w:color w:val="231F1F"/>
          <w:sz w:val="18"/>
          <w:szCs w:val="18"/>
        </w:rPr>
        <w:t xml:space="preserve"> Apotheke, Migros </w:t>
      </w:r>
      <w:proofErr w:type="spellStart"/>
      <w:r w:rsidR="00BF54F2">
        <w:rPr>
          <w:rFonts w:ascii="Arial" w:hAnsi="Arial" w:cs="Arial"/>
          <w:color w:val="231F1F"/>
          <w:sz w:val="18"/>
          <w:szCs w:val="18"/>
        </w:rPr>
        <w:t>Hofmatt</w:t>
      </w:r>
      <w:proofErr w:type="spellEnd"/>
      <w:r w:rsidR="00BF54F2">
        <w:rPr>
          <w:rFonts w:ascii="Arial" w:hAnsi="Arial" w:cs="Arial"/>
          <w:color w:val="231F1F"/>
          <w:sz w:val="18"/>
          <w:szCs w:val="18"/>
        </w:rPr>
        <w:t xml:space="preserve">, Kriens; Apotheke </w:t>
      </w:r>
      <w:proofErr w:type="spellStart"/>
      <w:r w:rsidR="00BF54F2">
        <w:rPr>
          <w:rFonts w:ascii="Arial" w:hAnsi="Arial" w:cs="Arial"/>
          <w:color w:val="231F1F"/>
          <w:sz w:val="18"/>
          <w:szCs w:val="18"/>
        </w:rPr>
        <w:t>Späni</w:t>
      </w:r>
      <w:proofErr w:type="spellEnd"/>
      <w:r w:rsidR="00BF54F2">
        <w:rPr>
          <w:rFonts w:ascii="Arial" w:hAnsi="Arial" w:cs="Arial"/>
          <w:color w:val="231F1F"/>
          <w:sz w:val="18"/>
          <w:szCs w:val="18"/>
        </w:rPr>
        <w:t xml:space="preserve">, </w:t>
      </w:r>
      <w:proofErr w:type="spellStart"/>
      <w:r w:rsidR="00BF54F2">
        <w:rPr>
          <w:rFonts w:ascii="Arial" w:hAnsi="Arial" w:cs="Arial"/>
          <w:color w:val="231F1F"/>
          <w:sz w:val="18"/>
          <w:szCs w:val="18"/>
        </w:rPr>
        <w:t>Luzernerstr</w:t>
      </w:r>
      <w:proofErr w:type="spellEnd"/>
      <w:r w:rsidR="00BF54F2">
        <w:rPr>
          <w:rFonts w:ascii="Arial" w:hAnsi="Arial" w:cs="Arial"/>
          <w:color w:val="231F1F"/>
          <w:sz w:val="18"/>
          <w:szCs w:val="18"/>
        </w:rPr>
        <w:t>.</w:t>
      </w:r>
      <w:r w:rsidR="00CC09CE">
        <w:rPr>
          <w:rFonts w:ascii="Arial" w:hAnsi="Arial" w:cs="Arial"/>
          <w:color w:val="231F1F"/>
          <w:sz w:val="18"/>
          <w:szCs w:val="18"/>
        </w:rPr>
        <w:t xml:space="preserve"> 14, Kriens </w:t>
      </w:r>
    </w:p>
    <w:p w:rsidR="001E3DF7" w:rsidRDefault="00EF7065">
      <w:pPr>
        <w:framePr w:w="2438" w:wrap="auto" w:hAnchor="text" w:x="1294" w:y="108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color w:val="231F1F"/>
          <w:sz w:val="18"/>
          <w:szCs w:val="18"/>
        </w:rPr>
        <w:t>Rega</w:t>
      </w:r>
      <w:proofErr w:type="spellEnd"/>
      <w:r>
        <w:rPr>
          <w:rFonts w:ascii="Arial" w:hAnsi="Arial" w:cs="Arial"/>
          <w:color w:val="231F1F"/>
          <w:sz w:val="18"/>
          <w:szCs w:val="18"/>
        </w:rPr>
        <w:t>: Tel.-Nr. 1414</w:t>
      </w:r>
    </w:p>
    <w:p w:rsidR="001E3DF7" w:rsidRDefault="00EF7065">
      <w:pPr>
        <w:framePr w:w="6012" w:wrap="auto" w:hAnchor="text" w:x="1134" w:y="11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 xml:space="preserve">Einkaufsmöglichkeiten </w:t>
      </w:r>
      <w:r>
        <w:rPr>
          <w:rFonts w:ascii="Arial" w:hAnsi="Arial" w:cs="Arial"/>
          <w:color w:val="231F1F"/>
          <w:sz w:val="18"/>
          <w:szCs w:val="18"/>
        </w:rPr>
        <w:t>(Adresse, Tel.-Nr., Öffnungszeiten)</w:t>
      </w:r>
    </w:p>
    <w:p w:rsidR="001E3DF7" w:rsidRDefault="00EF7065" w:rsidP="00CC09CE">
      <w:pPr>
        <w:framePr w:w="9539" w:wrap="auto" w:hAnchor="text" w:x="1294" w:y="118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Bäckerei:</w:t>
      </w:r>
      <w:r w:rsidR="000E475C" w:rsidRPr="000E475C">
        <w:t xml:space="preserve"> </w:t>
      </w:r>
      <w:r w:rsidR="000E475C" w:rsidRPr="000E475C">
        <w:rPr>
          <w:rFonts w:ascii="Arial" w:hAnsi="Arial" w:cs="Arial"/>
          <w:color w:val="231F1F"/>
          <w:sz w:val="18"/>
          <w:szCs w:val="18"/>
        </w:rPr>
        <w:t>Schü</w:t>
      </w:r>
      <w:r w:rsidR="000E475C">
        <w:rPr>
          <w:rFonts w:ascii="Arial" w:hAnsi="Arial" w:cs="Arial"/>
          <w:color w:val="231F1F"/>
          <w:sz w:val="18"/>
          <w:szCs w:val="18"/>
        </w:rPr>
        <w:t xml:space="preserve">ssler, </w:t>
      </w:r>
      <w:proofErr w:type="spellStart"/>
      <w:r w:rsidR="000E475C">
        <w:rPr>
          <w:rFonts w:ascii="Arial" w:hAnsi="Arial" w:cs="Arial"/>
          <w:color w:val="231F1F"/>
          <w:sz w:val="18"/>
          <w:szCs w:val="18"/>
        </w:rPr>
        <w:t>Obernauerstrasse</w:t>
      </w:r>
      <w:proofErr w:type="spellEnd"/>
      <w:r w:rsidR="000E475C">
        <w:rPr>
          <w:rFonts w:ascii="Arial" w:hAnsi="Arial" w:cs="Arial"/>
          <w:color w:val="231F1F"/>
          <w:sz w:val="18"/>
          <w:szCs w:val="18"/>
        </w:rPr>
        <w:t xml:space="preserve"> 26,</w:t>
      </w:r>
      <w:r w:rsidR="000E475C" w:rsidRPr="000E475C">
        <w:rPr>
          <w:rFonts w:ascii="Arial" w:hAnsi="Arial" w:cs="Arial"/>
          <w:color w:val="231F1F"/>
          <w:sz w:val="18"/>
          <w:szCs w:val="18"/>
        </w:rPr>
        <w:t xml:space="preserve"> 041 322 01 51</w:t>
      </w:r>
      <w:r w:rsidR="000E475C">
        <w:rPr>
          <w:rFonts w:ascii="Arial" w:hAnsi="Arial" w:cs="Arial"/>
          <w:color w:val="231F1F"/>
          <w:sz w:val="18"/>
          <w:szCs w:val="18"/>
        </w:rPr>
        <w:t xml:space="preserve">: </w:t>
      </w:r>
      <w:proofErr w:type="spellStart"/>
      <w:r w:rsidR="000E475C">
        <w:rPr>
          <w:rFonts w:ascii="Arial" w:hAnsi="Arial" w:cs="Arial"/>
          <w:color w:val="231F1F"/>
          <w:sz w:val="18"/>
          <w:szCs w:val="18"/>
        </w:rPr>
        <w:t>Hänggi</w:t>
      </w:r>
      <w:proofErr w:type="spellEnd"/>
      <w:r w:rsidR="000E475C">
        <w:rPr>
          <w:rFonts w:ascii="Arial" w:hAnsi="Arial" w:cs="Arial"/>
          <w:color w:val="231F1F"/>
          <w:sz w:val="18"/>
          <w:szCs w:val="18"/>
        </w:rPr>
        <w:t xml:space="preserve">, </w:t>
      </w:r>
      <w:proofErr w:type="spellStart"/>
      <w:r w:rsidR="000E475C">
        <w:rPr>
          <w:rFonts w:ascii="Arial" w:hAnsi="Arial" w:cs="Arial"/>
          <w:color w:val="231F1F"/>
          <w:sz w:val="18"/>
          <w:szCs w:val="18"/>
        </w:rPr>
        <w:t>Obernauerstrasse</w:t>
      </w:r>
      <w:proofErr w:type="spellEnd"/>
      <w:r w:rsidR="000E475C">
        <w:rPr>
          <w:rFonts w:ascii="Arial" w:hAnsi="Arial" w:cs="Arial"/>
          <w:color w:val="231F1F"/>
          <w:sz w:val="18"/>
          <w:szCs w:val="18"/>
        </w:rPr>
        <w:t xml:space="preserve"> 38, 041 322 15 10</w:t>
      </w:r>
    </w:p>
    <w:p w:rsidR="001E3DF7" w:rsidRDefault="00AC461A" w:rsidP="00AC461A">
      <w:pPr>
        <w:framePr w:w="9735" w:wrap="auto" w:hAnchor="text" w:x="1294" w:y="122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Einkaufscenter</w:t>
      </w:r>
      <w:r w:rsidR="00EF7065">
        <w:rPr>
          <w:rFonts w:ascii="Arial" w:hAnsi="Arial" w:cs="Arial"/>
          <w:color w:val="231F1F"/>
          <w:sz w:val="18"/>
          <w:szCs w:val="18"/>
        </w:rPr>
        <w:t>:</w:t>
      </w:r>
      <w:r w:rsidRPr="00AC461A">
        <w:t xml:space="preserve"> </w:t>
      </w:r>
      <w:r>
        <w:rPr>
          <w:rFonts w:ascii="Arial" w:hAnsi="Arial" w:cs="Arial"/>
          <w:color w:val="231F1F"/>
          <w:sz w:val="18"/>
          <w:szCs w:val="18"/>
        </w:rPr>
        <w:t xml:space="preserve">Coop Schappecenter,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Hobacherweg</w:t>
      </w:r>
      <w:proofErr w:type="spellEnd"/>
      <w:r>
        <w:rPr>
          <w:rFonts w:ascii="Arial" w:hAnsi="Arial" w:cs="Arial"/>
          <w:color w:val="231F1F"/>
          <w:sz w:val="18"/>
          <w:szCs w:val="18"/>
        </w:rPr>
        <w:t xml:space="preserve"> 2,</w:t>
      </w:r>
      <w:r w:rsidRPr="00AC461A">
        <w:rPr>
          <w:rFonts w:ascii="Arial" w:hAnsi="Arial" w:cs="Arial"/>
          <w:color w:val="231F1F"/>
          <w:sz w:val="18"/>
          <w:szCs w:val="18"/>
        </w:rPr>
        <w:t xml:space="preserve"> 041 329 00 60</w:t>
      </w:r>
      <w:r>
        <w:rPr>
          <w:rFonts w:ascii="Arial" w:hAnsi="Arial" w:cs="Arial"/>
          <w:color w:val="231F1F"/>
          <w:sz w:val="18"/>
          <w:szCs w:val="18"/>
        </w:rPr>
        <w:t xml:space="preserve">; Migros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Hofmatt</w:t>
      </w:r>
      <w:proofErr w:type="spellEnd"/>
      <w:r>
        <w:rPr>
          <w:rFonts w:ascii="Arial" w:hAnsi="Arial" w:cs="Arial"/>
          <w:color w:val="231F1F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Luzernerstr</w:t>
      </w:r>
      <w:proofErr w:type="spellEnd"/>
      <w:r>
        <w:rPr>
          <w:rFonts w:ascii="Arial" w:hAnsi="Arial" w:cs="Arial"/>
          <w:color w:val="231F1F"/>
          <w:sz w:val="18"/>
          <w:szCs w:val="18"/>
        </w:rPr>
        <w:t>. 30,</w:t>
      </w:r>
      <w:r w:rsidRPr="00AC461A">
        <w:rPr>
          <w:rFonts w:ascii="Arial" w:hAnsi="Arial" w:cs="Arial"/>
          <w:color w:val="231F1F"/>
          <w:sz w:val="18"/>
          <w:szCs w:val="18"/>
        </w:rPr>
        <w:t xml:space="preserve"> 041 329 65 65</w:t>
      </w:r>
    </w:p>
    <w:p w:rsidR="001E3DF7" w:rsidRDefault="00EF7065" w:rsidP="00CC09CE">
      <w:pPr>
        <w:framePr w:w="9689" w:wrap="auto" w:hAnchor="text" w:x="1294" w:y="126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Metzgerei:</w:t>
      </w:r>
      <w:r w:rsidR="00AC461A">
        <w:rPr>
          <w:rFonts w:ascii="Arial" w:hAnsi="Arial" w:cs="Arial"/>
          <w:color w:val="231F1F"/>
          <w:sz w:val="18"/>
          <w:szCs w:val="18"/>
        </w:rPr>
        <w:t xml:space="preserve"> Matter, </w:t>
      </w:r>
      <w:proofErr w:type="spellStart"/>
      <w:r w:rsidR="00AC461A">
        <w:rPr>
          <w:rFonts w:ascii="Arial" w:hAnsi="Arial" w:cs="Arial"/>
          <w:color w:val="231F1F"/>
          <w:sz w:val="18"/>
          <w:szCs w:val="18"/>
        </w:rPr>
        <w:t>Fenkerstrasse</w:t>
      </w:r>
      <w:proofErr w:type="spellEnd"/>
      <w:r w:rsidR="00AC461A">
        <w:rPr>
          <w:rFonts w:ascii="Arial" w:hAnsi="Arial" w:cs="Arial"/>
          <w:color w:val="231F1F"/>
          <w:sz w:val="18"/>
          <w:szCs w:val="18"/>
        </w:rPr>
        <w:t>. 1,</w:t>
      </w:r>
      <w:r w:rsidR="00AC461A" w:rsidRPr="00AC461A">
        <w:rPr>
          <w:rFonts w:ascii="Arial" w:hAnsi="Arial" w:cs="Arial"/>
          <w:color w:val="231F1F"/>
          <w:sz w:val="18"/>
          <w:szCs w:val="18"/>
        </w:rPr>
        <w:t xml:space="preserve"> 041 322 00 30</w:t>
      </w:r>
      <w:r w:rsidR="00AC461A">
        <w:rPr>
          <w:rFonts w:ascii="Arial" w:hAnsi="Arial" w:cs="Arial"/>
          <w:color w:val="231F1F"/>
          <w:sz w:val="18"/>
          <w:szCs w:val="18"/>
        </w:rPr>
        <w:t xml:space="preserve">; Keller, </w:t>
      </w:r>
      <w:proofErr w:type="spellStart"/>
      <w:r w:rsidR="00AC461A" w:rsidRPr="00AC461A">
        <w:rPr>
          <w:rFonts w:ascii="Arial" w:hAnsi="Arial" w:cs="Arial"/>
          <w:color w:val="231F1F"/>
          <w:sz w:val="18"/>
          <w:szCs w:val="18"/>
        </w:rPr>
        <w:t>Luzernerstrasse</w:t>
      </w:r>
      <w:proofErr w:type="spellEnd"/>
      <w:r w:rsidR="00AC461A" w:rsidRPr="00AC461A">
        <w:rPr>
          <w:rFonts w:ascii="Arial" w:hAnsi="Arial" w:cs="Arial"/>
          <w:color w:val="231F1F"/>
          <w:sz w:val="18"/>
          <w:szCs w:val="18"/>
        </w:rPr>
        <w:t xml:space="preserve"> 9</w:t>
      </w:r>
      <w:r w:rsidR="00AC461A">
        <w:rPr>
          <w:rFonts w:ascii="Arial" w:hAnsi="Arial" w:cs="Arial"/>
          <w:color w:val="231F1F"/>
          <w:sz w:val="18"/>
          <w:szCs w:val="18"/>
        </w:rPr>
        <w:t xml:space="preserve">, </w:t>
      </w:r>
      <w:r w:rsidR="00AC461A" w:rsidRPr="00AC461A">
        <w:rPr>
          <w:rFonts w:ascii="Arial" w:hAnsi="Arial" w:cs="Arial"/>
          <w:color w:val="231F1F"/>
          <w:sz w:val="18"/>
          <w:szCs w:val="18"/>
        </w:rPr>
        <w:t>041 320 44 52</w:t>
      </w:r>
    </w:p>
    <w:p w:rsidR="001E3DF7" w:rsidRDefault="00EF7065" w:rsidP="00CC09CE">
      <w:pPr>
        <w:framePr w:w="9876" w:wrap="auto" w:hAnchor="text" w:x="1134" w:y="130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ab/>
        <w:t xml:space="preserve"> </w:t>
      </w:r>
      <w:r w:rsidR="00CC09CE">
        <w:rPr>
          <w:rFonts w:ascii="Arial" w:hAnsi="Arial" w:cs="Arial"/>
          <w:color w:val="231F1F"/>
          <w:sz w:val="18"/>
          <w:szCs w:val="18"/>
        </w:rPr>
        <w:t>Dorfladen:</w:t>
      </w:r>
    </w:p>
    <w:p w:rsidR="001E3DF7" w:rsidRDefault="00EF7065">
      <w:pPr>
        <w:framePr w:w="4043" w:wrap="auto" w:hAnchor="text" w:x="1134" w:y="13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 xml:space="preserve">Verschiedenes </w:t>
      </w:r>
      <w:r>
        <w:rPr>
          <w:rFonts w:ascii="Arial" w:hAnsi="Arial" w:cs="Arial"/>
          <w:color w:val="231F1F"/>
          <w:sz w:val="18"/>
          <w:szCs w:val="18"/>
        </w:rPr>
        <w:t>(programmabhängig)</w:t>
      </w:r>
    </w:p>
    <w:p w:rsidR="001E3DF7" w:rsidRDefault="00EF7065" w:rsidP="00CC09CE">
      <w:pPr>
        <w:framePr w:w="9539" w:wrap="auto" w:hAnchor="text" w:x="1294" w:y="140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Spielwiese/Sportanlagen/Badi:</w:t>
      </w:r>
      <w:r w:rsidR="00CC09CE">
        <w:rPr>
          <w:rFonts w:ascii="Arial" w:hAnsi="Arial" w:cs="Arial"/>
          <w:color w:val="231F1F"/>
          <w:sz w:val="18"/>
          <w:szCs w:val="18"/>
        </w:rPr>
        <w:t xml:space="preserve"> Schulhaus </w:t>
      </w:r>
      <w:proofErr w:type="spellStart"/>
      <w:r w:rsidR="00CC09CE">
        <w:rPr>
          <w:rFonts w:ascii="Arial" w:hAnsi="Arial" w:cs="Arial"/>
          <w:color w:val="231F1F"/>
          <w:sz w:val="18"/>
          <w:szCs w:val="18"/>
        </w:rPr>
        <w:t>Obernau</w:t>
      </w:r>
      <w:proofErr w:type="spellEnd"/>
      <w:r w:rsidR="00FC58EF">
        <w:rPr>
          <w:rFonts w:ascii="Arial" w:hAnsi="Arial" w:cs="Arial"/>
          <w:color w:val="231F1F"/>
          <w:sz w:val="18"/>
          <w:szCs w:val="18"/>
        </w:rPr>
        <w:t>, Parkbad Kleinfeld, Schwimmhalle Krauer</w:t>
      </w:r>
    </w:p>
    <w:p w:rsidR="001E3DF7" w:rsidRDefault="00EF7065" w:rsidP="00FC58EF">
      <w:pPr>
        <w:framePr w:w="4864" w:wrap="auto" w:hAnchor="text" w:x="1294" w:y="144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color w:val="231F1F"/>
          <w:sz w:val="18"/>
          <w:szCs w:val="18"/>
        </w:rPr>
        <w:t>OL</w:t>
      </w:r>
      <w:proofErr w:type="spellEnd"/>
      <w:r>
        <w:rPr>
          <w:rFonts w:ascii="Arial" w:hAnsi="Arial" w:cs="Arial"/>
          <w:color w:val="231F1F"/>
          <w:sz w:val="18"/>
          <w:szCs w:val="18"/>
        </w:rPr>
        <w:t>-Karte:</w:t>
      </w:r>
      <w:r w:rsidR="00FC58EF">
        <w:rPr>
          <w:rFonts w:ascii="Arial" w:hAnsi="Arial" w:cs="Arial"/>
          <w:color w:val="231F1F"/>
          <w:sz w:val="18"/>
          <w:szCs w:val="18"/>
        </w:rPr>
        <w:t xml:space="preserve"> siehe: </w:t>
      </w:r>
      <w:r w:rsidR="00FC58EF" w:rsidRPr="00FC58EF">
        <w:rPr>
          <w:rFonts w:ascii="Arial" w:hAnsi="Arial" w:cs="Arial"/>
          <w:color w:val="231F1F"/>
          <w:sz w:val="18"/>
          <w:szCs w:val="18"/>
        </w:rPr>
        <w:t>http://www.swiss-orienteering.ch/karten/</w:t>
      </w:r>
    </w:p>
    <w:p w:rsidR="001E3DF7" w:rsidRDefault="00EF7065" w:rsidP="00AC461A">
      <w:pPr>
        <w:framePr w:w="9642" w:wrap="auto" w:hAnchor="text" w:x="1294" w:y="148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Sehenswürdigkeiten:</w:t>
      </w:r>
      <w:r w:rsidR="00AC461A">
        <w:rPr>
          <w:rFonts w:ascii="Arial" w:hAnsi="Arial" w:cs="Arial"/>
          <w:color w:val="231F1F"/>
          <w:sz w:val="18"/>
          <w:szCs w:val="18"/>
        </w:rPr>
        <w:t xml:space="preserve"> </w:t>
      </w:r>
      <w:proofErr w:type="spellStart"/>
      <w:r w:rsidR="00AC461A">
        <w:rPr>
          <w:rFonts w:ascii="Arial" w:hAnsi="Arial" w:cs="Arial"/>
          <w:color w:val="231F1F"/>
          <w:sz w:val="18"/>
          <w:szCs w:val="18"/>
        </w:rPr>
        <w:t>Renggloch</w:t>
      </w:r>
      <w:proofErr w:type="spellEnd"/>
      <w:r w:rsidR="00AC461A">
        <w:rPr>
          <w:rFonts w:ascii="Arial" w:hAnsi="Arial" w:cs="Arial"/>
          <w:color w:val="231F1F"/>
          <w:sz w:val="18"/>
          <w:szCs w:val="18"/>
        </w:rPr>
        <w:t>, Sonnenberg, Stadt Luzern</w:t>
      </w:r>
    </w:p>
    <w:p w:rsidR="001E3DF7" w:rsidRDefault="00EF7065" w:rsidP="00AC461A">
      <w:pPr>
        <w:framePr w:w="9567" w:wrap="auto" w:hAnchor="text" w:x="1294" w:y="152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Wandermöglichkeiten:</w:t>
      </w:r>
      <w:r w:rsidR="00AC461A">
        <w:rPr>
          <w:rFonts w:ascii="Arial" w:hAnsi="Arial" w:cs="Arial"/>
          <w:color w:val="231F1F"/>
          <w:sz w:val="18"/>
          <w:szCs w:val="18"/>
        </w:rPr>
        <w:t xml:space="preserve"> Sonnenberg, </w:t>
      </w:r>
      <w:proofErr w:type="spellStart"/>
      <w:r w:rsidR="00AC461A">
        <w:rPr>
          <w:rFonts w:ascii="Arial" w:hAnsi="Arial" w:cs="Arial"/>
          <w:color w:val="231F1F"/>
          <w:sz w:val="18"/>
          <w:szCs w:val="18"/>
        </w:rPr>
        <w:t>Chrienseregg</w:t>
      </w:r>
      <w:proofErr w:type="spellEnd"/>
      <w:r w:rsidR="00AC461A">
        <w:rPr>
          <w:rFonts w:ascii="Arial" w:hAnsi="Arial" w:cs="Arial"/>
          <w:color w:val="231F1F"/>
          <w:sz w:val="18"/>
          <w:szCs w:val="18"/>
        </w:rPr>
        <w:t xml:space="preserve">, Pilatus, </w:t>
      </w:r>
      <w:proofErr w:type="spellStart"/>
      <w:r w:rsidR="00AC461A">
        <w:rPr>
          <w:rFonts w:ascii="Arial" w:hAnsi="Arial" w:cs="Arial"/>
          <w:color w:val="231F1F"/>
          <w:sz w:val="18"/>
          <w:szCs w:val="18"/>
        </w:rPr>
        <w:t>Eigenthal</w:t>
      </w:r>
      <w:proofErr w:type="spellEnd"/>
    </w:p>
    <w:p w:rsidR="001E3DF7" w:rsidRDefault="00EF7065" w:rsidP="00FC58EF">
      <w:pPr>
        <w:framePr w:w="9371" w:wrap="auto" w:hAnchor="text" w:x="1294" w:y="15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Gefahren in der Umgebung:</w:t>
      </w:r>
      <w:r w:rsidR="00FC58EF">
        <w:rPr>
          <w:rFonts w:ascii="Arial" w:hAnsi="Arial" w:cs="Arial"/>
          <w:color w:val="231F1F"/>
          <w:sz w:val="18"/>
          <w:szCs w:val="18"/>
        </w:rPr>
        <w:t xml:space="preserve"> </w:t>
      </w:r>
      <w:proofErr w:type="spellStart"/>
      <w:r w:rsidR="00FC58EF">
        <w:rPr>
          <w:rFonts w:ascii="Arial" w:hAnsi="Arial" w:cs="Arial"/>
          <w:color w:val="231F1F"/>
          <w:sz w:val="18"/>
          <w:szCs w:val="18"/>
        </w:rPr>
        <w:t>Renggbach</w:t>
      </w:r>
      <w:proofErr w:type="spellEnd"/>
      <w:r w:rsidR="00FC58EF">
        <w:rPr>
          <w:rFonts w:ascii="Arial" w:hAnsi="Arial" w:cs="Arial"/>
          <w:color w:val="231F1F"/>
          <w:sz w:val="18"/>
          <w:szCs w:val="18"/>
        </w:rPr>
        <w:t xml:space="preserve"> bei Hochwasser</w:t>
      </w:r>
    </w:p>
    <w:p w:rsidR="001E3DF7" w:rsidRDefault="00EF7065" w:rsidP="00FC58EF">
      <w:pPr>
        <w:framePr w:w="4247" w:wrap="auto" w:hAnchor="text" w:x="6173" w:y="144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Vita-Parcours:</w:t>
      </w:r>
      <w:r w:rsidR="00FC58EF">
        <w:rPr>
          <w:rFonts w:ascii="Arial" w:hAnsi="Arial" w:cs="Arial"/>
          <w:color w:val="231F1F"/>
          <w:sz w:val="18"/>
          <w:szCs w:val="18"/>
        </w:rPr>
        <w:t xml:space="preserve"> Sonnenberg</w:t>
      </w:r>
    </w:p>
    <w:p w:rsidR="001E3DF7" w:rsidRDefault="00017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E3DF7">
          <w:pgSz w:w="11905" w:h="16829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pict>
          <v:shape id="_x0000_s1028" type="#_x0000_t75" style="position:absolute;margin-left:364.4pt;margin-top:82.5pt;width:82.1pt;height:36.5pt;z-index:-1;mso-position-horizontal-relative:text;mso-position-vertical-relative:text">
            <v:imagedata r:id="rId6" o:title="PHLOGOSW"/>
            <w10:anchorlock/>
          </v:shape>
        </w:pict>
      </w:r>
    </w:p>
    <w:p w:rsidR="001E3DF7" w:rsidRDefault="00017C97">
      <w:pPr>
        <w:framePr w:w="2630" w:wrap="auto" w:hAnchor="text" w:x="851" w:y="9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margin-left:0;margin-top:0;width:595.25pt;height:841.45pt;z-index:-2;mso-position-horizontal-relative:margin;mso-position-vertical-relative:margin" o:allowincell="f">
            <v:imagedata r:id="rId7" o:title=""/>
            <w10:wrap anchorx="margin" anchory="margin"/>
          </v:shape>
        </w:pict>
      </w:r>
      <w:r w:rsidR="00EF7065">
        <w:rPr>
          <w:rFonts w:ascii="Arial BoldMT" w:hAnsi="Arial BoldMT" w:cs="Arial BoldMT"/>
          <w:color w:val="231F1F"/>
          <w:sz w:val="18"/>
          <w:szCs w:val="18"/>
        </w:rPr>
        <w:t>Infos über das Haus</w:t>
      </w:r>
    </w:p>
    <w:p w:rsidR="001E3DF7" w:rsidRDefault="00EF7065" w:rsidP="00AC461A">
      <w:pPr>
        <w:framePr w:w="9604" w:wrap="auto" w:hAnchor="text" w:x="1011" w:y="1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Adresse und Tel.-Nr. des Hauses:</w:t>
      </w:r>
      <w:r w:rsidR="00FC58EF">
        <w:rPr>
          <w:rFonts w:ascii="Arial" w:hAnsi="Arial" w:cs="Arial"/>
          <w:color w:val="231F1F"/>
          <w:sz w:val="18"/>
          <w:szCs w:val="18"/>
        </w:rPr>
        <w:t xml:space="preserve"> </w:t>
      </w:r>
      <w:proofErr w:type="spellStart"/>
      <w:r w:rsidR="00FC58EF">
        <w:rPr>
          <w:rFonts w:ascii="Arial" w:hAnsi="Arial" w:cs="Arial"/>
          <w:color w:val="231F1F"/>
          <w:sz w:val="18"/>
          <w:szCs w:val="18"/>
        </w:rPr>
        <w:t>Pfadiheim</w:t>
      </w:r>
      <w:proofErr w:type="spellEnd"/>
      <w:r w:rsidR="00FC58EF">
        <w:rPr>
          <w:rFonts w:ascii="Arial" w:hAnsi="Arial" w:cs="Arial"/>
          <w:color w:val="231F1F"/>
          <w:sz w:val="18"/>
          <w:szCs w:val="18"/>
        </w:rPr>
        <w:t xml:space="preserve"> </w:t>
      </w:r>
      <w:proofErr w:type="spellStart"/>
      <w:r w:rsidR="00FC58EF">
        <w:rPr>
          <w:rFonts w:ascii="Arial" w:hAnsi="Arial" w:cs="Arial"/>
          <w:color w:val="231F1F"/>
          <w:sz w:val="18"/>
          <w:szCs w:val="18"/>
        </w:rPr>
        <w:t>Blattig</w:t>
      </w:r>
      <w:proofErr w:type="spellEnd"/>
      <w:r w:rsidR="00BD5676">
        <w:rPr>
          <w:rFonts w:ascii="Arial" w:hAnsi="Arial" w:cs="Arial"/>
          <w:color w:val="231F1F"/>
          <w:sz w:val="18"/>
          <w:szCs w:val="18"/>
        </w:rPr>
        <w:t xml:space="preserve">, 6012 </w:t>
      </w:r>
      <w:proofErr w:type="spellStart"/>
      <w:r w:rsidR="00BD5676">
        <w:rPr>
          <w:rFonts w:ascii="Arial" w:hAnsi="Arial" w:cs="Arial"/>
          <w:color w:val="231F1F"/>
          <w:sz w:val="18"/>
          <w:szCs w:val="18"/>
        </w:rPr>
        <w:t>Obernau</w:t>
      </w:r>
      <w:proofErr w:type="spellEnd"/>
      <w:r w:rsidR="00BD5676">
        <w:rPr>
          <w:rFonts w:ascii="Arial" w:hAnsi="Arial" w:cs="Arial"/>
          <w:color w:val="231F1F"/>
          <w:sz w:val="18"/>
          <w:szCs w:val="18"/>
        </w:rPr>
        <w:t>, 041 320 35 30</w:t>
      </w:r>
    </w:p>
    <w:p w:rsidR="001E3DF7" w:rsidRDefault="00EF7065" w:rsidP="00BD5676">
      <w:pPr>
        <w:framePr w:w="7753" w:wrap="auto" w:hAnchor="text" w:x="1011" w:y="21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Lage/Koordinaten:</w:t>
      </w:r>
      <w:r w:rsidR="00BD5676">
        <w:rPr>
          <w:rFonts w:ascii="Arial" w:hAnsi="Arial" w:cs="Arial"/>
          <w:color w:val="231F1F"/>
          <w:sz w:val="18"/>
          <w:szCs w:val="18"/>
        </w:rPr>
        <w:t xml:space="preserve"> </w:t>
      </w:r>
      <w:r w:rsidR="00BD5676" w:rsidRPr="00BD5676">
        <w:rPr>
          <w:rFonts w:ascii="Arial" w:hAnsi="Arial" w:cs="Arial"/>
          <w:color w:val="231F1F"/>
          <w:sz w:val="18"/>
          <w:szCs w:val="18"/>
        </w:rPr>
        <w:t>ländliche Umge</w:t>
      </w:r>
      <w:r w:rsidR="00AC461A">
        <w:rPr>
          <w:rFonts w:ascii="Arial" w:hAnsi="Arial" w:cs="Arial"/>
          <w:color w:val="231F1F"/>
          <w:sz w:val="18"/>
          <w:szCs w:val="18"/>
        </w:rPr>
        <w:t>bung, an Bach- und Waldrand, 581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</w:t>
      </w:r>
      <w:proofErr w:type="spellStart"/>
      <w:r w:rsidR="009C4A05">
        <w:rPr>
          <w:rFonts w:ascii="Arial" w:hAnsi="Arial" w:cs="Arial"/>
          <w:color w:val="231F1F"/>
          <w:sz w:val="18"/>
          <w:szCs w:val="18"/>
        </w:rPr>
        <w:t>m.ü.M</w:t>
      </w:r>
      <w:proofErr w:type="spellEnd"/>
      <w:r w:rsidR="009C4A05">
        <w:rPr>
          <w:rFonts w:ascii="Arial" w:hAnsi="Arial" w:cs="Arial"/>
          <w:color w:val="231F1F"/>
          <w:sz w:val="18"/>
          <w:szCs w:val="18"/>
        </w:rPr>
        <w:t>,</w:t>
      </w:r>
      <w:r w:rsidR="00BD5676">
        <w:rPr>
          <w:rFonts w:ascii="Arial" w:hAnsi="Arial" w:cs="Arial"/>
          <w:color w:val="231F1F"/>
          <w:sz w:val="18"/>
          <w:szCs w:val="18"/>
        </w:rPr>
        <w:t xml:space="preserve"> </w:t>
      </w:r>
      <w:r w:rsidR="00AC461A" w:rsidRPr="00AC461A">
        <w:rPr>
          <w:rFonts w:ascii="Arial" w:hAnsi="Arial" w:cs="Arial"/>
          <w:color w:val="231F1F"/>
          <w:sz w:val="18"/>
          <w:szCs w:val="18"/>
        </w:rPr>
        <w:t>660</w:t>
      </w:r>
      <w:r w:rsidR="00AC461A">
        <w:rPr>
          <w:rFonts w:ascii="Arial" w:hAnsi="Arial" w:cs="Arial"/>
          <w:color w:val="231F1F"/>
          <w:sz w:val="18"/>
          <w:szCs w:val="18"/>
        </w:rPr>
        <w:t>.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957 </w:t>
      </w:r>
      <w:r w:rsidR="00AC461A" w:rsidRPr="00AC461A">
        <w:rPr>
          <w:rFonts w:ascii="Arial" w:hAnsi="Arial" w:cs="Arial"/>
          <w:color w:val="231F1F"/>
          <w:sz w:val="18"/>
          <w:szCs w:val="18"/>
        </w:rPr>
        <w:t>209</w:t>
      </w:r>
      <w:r w:rsidR="00AC461A">
        <w:rPr>
          <w:rFonts w:ascii="Arial" w:hAnsi="Arial" w:cs="Arial"/>
          <w:color w:val="231F1F"/>
          <w:sz w:val="18"/>
          <w:szCs w:val="18"/>
        </w:rPr>
        <w:t>.</w:t>
      </w:r>
      <w:r w:rsidR="009C4A05">
        <w:rPr>
          <w:rFonts w:ascii="Arial" w:hAnsi="Arial" w:cs="Arial"/>
          <w:color w:val="231F1F"/>
          <w:sz w:val="18"/>
          <w:szCs w:val="18"/>
        </w:rPr>
        <w:t>250</w:t>
      </w:r>
    </w:p>
    <w:p w:rsidR="001E3DF7" w:rsidRDefault="00EF7065" w:rsidP="00BD5676">
      <w:pPr>
        <w:framePr w:w="9482" w:wrap="auto" w:hAnchor="text" w:x="1011" w:y="25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Adresse / Tel.-Nr. des Hausbesitzers:</w:t>
      </w:r>
      <w:r w:rsidR="00BD5676">
        <w:rPr>
          <w:rFonts w:ascii="Arial" w:hAnsi="Arial" w:cs="Arial"/>
          <w:color w:val="231F1F"/>
          <w:sz w:val="18"/>
          <w:szCs w:val="18"/>
        </w:rPr>
        <w:t xml:space="preserve"> Heimverein der Pfadi Kriens c/o Philipp </w:t>
      </w:r>
      <w:r w:rsidR="00BD5676" w:rsidRPr="00BD5676">
        <w:rPr>
          <w:rFonts w:ascii="Arial" w:hAnsi="Arial" w:cs="Arial"/>
          <w:color w:val="231F1F"/>
          <w:sz w:val="18"/>
          <w:szCs w:val="18"/>
        </w:rPr>
        <w:t xml:space="preserve">Arnold, </w:t>
      </w:r>
      <w:proofErr w:type="spellStart"/>
      <w:r w:rsidR="00BD5676" w:rsidRPr="00BD5676">
        <w:rPr>
          <w:rFonts w:ascii="Arial" w:hAnsi="Arial" w:cs="Arial"/>
          <w:color w:val="231F1F"/>
          <w:sz w:val="18"/>
          <w:szCs w:val="18"/>
        </w:rPr>
        <w:t>Sonnefeld</w:t>
      </w:r>
      <w:proofErr w:type="spellEnd"/>
      <w:r w:rsidR="00BD5676" w:rsidRPr="00BD5676">
        <w:rPr>
          <w:rFonts w:ascii="Arial" w:hAnsi="Arial" w:cs="Arial"/>
          <w:color w:val="231F1F"/>
          <w:sz w:val="18"/>
          <w:szCs w:val="18"/>
        </w:rPr>
        <w:t xml:space="preserve"> 43, 6012 </w:t>
      </w:r>
      <w:proofErr w:type="spellStart"/>
      <w:r w:rsidR="00BD5676" w:rsidRPr="00BD5676">
        <w:rPr>
          <w:rFonts w:ascii="Arial" w:hAnsi="Arial" w:cs="Arial"/>
          <w:color w:val="231F1F"/>
          <w:sz w:val="18"/>
          <w:szCs w:val="18"/>
        </w:rPr>
        <w:t>Obernau</w:t>
      </w:r>
      <w:proofErr w:type="spellEnd"/>
    </w:p>
    <w:p w:rsidR="001E3DF7" w:rsidRDefault="00EF7065" w:rsidP="00BD5676">
      <w:pPr>
        <w:framePr w:w="9613" w:wrap="auto" w:hAnchor="text" w:x="1011" w:y="29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Adresse / Tel.-Nr. des Verwalters:</w:t>
      </w:r>
      <w:r w:rsidR="00BD5676">
        <w:rPr>
          <w:rFonts w:ascii="Arial" w:hAnsi="Arial" w:cs="Arial"/>
          <w:color w:val="231F1F"/>
          <w:sz w:val="18"/>
          <w:szCs w:val="18"/>
        </w:rPr>
        <w:t xml:space="preserve"> </w:t>
      </w:r>
      <w:r w:rsidR="00BD5676" w:rsidRPr="00BD5676">
        <w:rPr>
          <w:rFonts w:ascii="Arial" w:hAnsi="Arial" w:cs="Arial"/>
          <w:color w:val="231F1F"/>
          <w:sz w:val="18"/>
          <w:szCs w:val="18"/>
        </w:rPr>
        <w:t xml:space="preserve">Iris </w:t>
      </w:r>
      <w:proofErr w:type="spellStart"/>
      <w:r w:rsidR="00BD5676" w:rsidRPr="00BD5676">
        <w:rPr>
          <w:rFonts w:ascii="Arial" w:hAnsi="Arial" w:cs="Arial"/>
          <w:color w:val="231F1F"/>
          <w:sz w:val="18"/>
          <w:szCs w:val="18"/>
        </w:rPr>
        <w:t>Oostenbrug</w:t>
      </w:r>
      <w:proofErr w:type="spellEnd"/>
      <w:r w:rsidR="00BD5676" w:rsidRPr="00BD5676">
        <w:rPr>
          <w:rFonts w:ascii="Arial" w:hAnsi="Arial" w:cs="Arial"/>
          <w:color w:val="231F1F"/>
          <w:sz w:val="18"/>
          <w:szCs w:val="18"/>
        </w:rPr>
        <w:t xml:space="preserve">, </w:t>
      </w:r>
      <w:proofErr w:type="spellStart"/>
      <w:r w:rsidR="00BD5676" w:rsidRPr="00BD5676">
        <w:rPr>
          <w:rFonts w:ascii="Arial" w:hAnsi="Arial" w:cs="Arial"/>
          <w:color w:val="231F1F"/>
          <w:sz w:val="18"/>
          <w:szCs w:val="18"/>
        </w:rPr>
        <w:t>Kleinbuholz</w:t>
      </w:r>
      <w:proofErr w:type="spellEnd"/>
      <w:r w:rsidR="00BD5676" w:rsidRPr="00BD5676">
        <w:rPr>
          <w:rFonts w:ascii="Arial" w:hAnsi="Arial" w:cs="Arial"/>
          <w:color w:val="231F1F"/>
          <w:sz w:val="18"/>
          <w:szCs w:val="18"/>
        </w:rPr>
        <w:t xml:space="preserve"> 8, 6012 </w:t>
      </w:r>
      <w:proofErr w:type="spellStart"/>
      <w:r w:rsidR="00BD5676" w:rsidRPr="00BD5676">
        <w:rPr>
          <w:rFonts w:ascii="Arial" w:hAnsi="Arial" w:cs="Arial"/>
          <w:color w:val="231F1F"/>
          <w:sz w:val="18"/>
          <w:szCs w:val="18"/>
        </w:rPr>
        <w:t>Obernau</w:t>
      </w:r>
      <w:proofErr w:type="spellEnd"/>
      <w:r w:rsidR="00BD5676" w:rsidRPr="00BD5676">
        <w:rPr>
          <w:rFonts w:ascii="Arial" w:hAnsi="Arial" w:cs="Arial"/>
          <w:color w:val="231F1F"/>
          <w:sz w:val="18"/>
          <w:szCs w:val="18"/>
        </w:rPr>
        <w:t>, 041 320 84 50</w:t>
      </w:r>
    </w:p>
    <w:p w:rsidR="001E3DF7" w:rsidRDefault="00EF7065">
      <w:pPr>
        <w:framePr w:w="3042" w:wrap="auto" w:hAnchor="text" w:x="851" w:y="3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>Einrichtungen allgemein</w:t>
      </w:r>
    </w:p>
    <w:p w:rsidR="001E3DF7" w:rsidRDefault="00EF7065">
      <w:pPr>
        <w:framePr w:w="3176" w:wrap="auto" w:hAnchor="text" w:x="1011" w:y="3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Ess- und Aufenthaltsräume: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4 </w:t>
      </w:r>
    </w:p>
    <w:p w:rsidR="001E3DF7" w:rsidRDefault="00EF7065">
      <w:pPr>
        <w:framePr w:w="2408" w:wrap="auto" w:hAnchor="text" w:x="1011" w:y="42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Leiterzimmer/Büro: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1 </w:t>
      </w:r>
    </w:p>
    <w:p w:rsidR="001E3DF7" w:rsidRDefault="00EF7065">
      <w:pPr>
        <w:framePr w:w="1786" w:wrap="auto" w:hAnchor="text" w:x="1011" w:y="46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Bastelraum: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1</w:t>
      </w:r>
    </w:p>
    <w:p w:rsidR="001E3DF7" w:rsidRDefault="00EF7065">
      <w:pPr>
        <w:framePr w:w="1731" w:wrap="auto" w:hAnchor="text" w:x="1011" w:y="50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Garderobe: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1</w:t>
      </w:r>
    </w:p>
    <w:p w:rsidR="001E3DF7" w:rsidRDefault="00EF7065" w:rsidP="009C4A05">
      <w:pPr>
        <w:framePr w:w="5125" w:wrap="auto" w:hAnchor="text" w:x="1011" w:y="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Schlafstellen pro Zimmer: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2x12, 1x9, 1x7</w:t>
      </w:r>
    </w:p>
    <w:p w:rsidR="001E3DF7" w:rsidRDefault="00EF7065" w:rsidP="009C4A05">
      <w:pPr>
        <w:framePr w:w="9492" w:wrap="auto" w:hAnchor="text" w:x="10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Wolldecken/Kopfkissen pro Schlafstelle: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Wolldecken ja, Kopfkissen nein</w:t>
      </w:r>
    </w:p>
    <w:p w:rsidR="001E3DF7" w:rsidRDefault="00EF7065">
      <w:pPr>
        <w:framePr w:w="5554" w:wrap="auto" w:hAnchor="text" w:x="1011" w:y="62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Wird die Bettwäsche abgegeben (z.B. Kissenbezüge)?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Nein</w:t>
      </w:r>
    </w:p>
    <w:p w:rsidR="001E3DF7" w:rsidRDefault="00EF7065">
      <w:pPr>
        <w:framePr w:w="4464" w:wrap="auto" w:hAnchor="text" w:x="1011" w:y="66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Muss ein Schlafsack mitgebracht werden?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Ja</w:t>
      </w:r>
    </w:p>
    <w:p w:rsidR="001E3DF7" w:rsidRDefault="00EF7065">
      <w:pPr>
        <w:framePr w:w="4024" w:wrap="auto" w:hAnchor="text" w:x="1011" w:y="70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Tischtennistisch/«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Töggelikasten</w:t>
      </w:r>
      <w:proofErr w:type="spellEnd"/>
      <w:r>
        <w:rPr>
          <w:rFonts w:ascii="Arial" w:hAnsi="Arial" w:cs="Arial"/>
          <w:color w:val="231F1F"/>
          <w:sz w:val="18"/>
          <w:szCs w:val="18"/>
        </w:rPr>
        <w:t xml:space="preserve">», </w:t>
      </w:r>
      <w:r w:rsidR="009C4A05">
        <w:rPr>
          <w:rFonts w:ascii="Arial" w:hAnsi="Arial" w:cs="Arial"/>
          <w:color w:val="231F1F"/>
          <w:sz w:val="18"/>
          <w:szCs w:val="18"/>
        </w:rPr>
        <w:t>nein</w:t>
      </w:r>
      <w:r>
        <w:rPr>
          <w:rFonts w:ascii="Arial" w:hAnsi="Arial" w:cs="Arial"/>
          <w:color w:val="231F1F"/>
          <w:sz w:val="18"/>
          <w:szCs w:val="18"/>
        </w:rPr>
        <w:t>…:</w:t>
      </w:r>
    </w:p>
    <w:p w:rsidR="001E3DF7" w:rsidRDefault="00EF7065">
      <w:pPr>
        <w:framePr w:w="2345" w:wrap="auto" w:hAnchor="text" w:x="851" w:y="75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>Sanitäre Anlagen</w:t>
      </w:r>
    </w:p>
    <w:p w:rsidR="001E3DF7" w:rsidRDefault="00EF7065" w:rsidP="009C4A05">
      <w:pPr>
        <w:framePr w:w="3760" w:wrap="auto" w:hAnchor="text" w:x="1011" w:y="79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Anzahl WC: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3 WC, 2 Pissoire</w:t>
      </w:r>
    </w:p>
    <w:p w:rsidR="001E3DF7" w:rsidRDefault="00EF7065">
      <w:pPr>
        <w:framePr w:w="4153" w:wrap="auto" w:hAnchor="text" w:x="1011" w:y="83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Muss WC-Papier mitgebracht werden?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Ja</w:t>
      </w:r>
    </w:p>
    <w:p w:rsidR="001E3DF7" w:rsidRDefault="00EF7065">
      <w:pPr>
        <w:framePr w:w="2612" w:wrap="auto" w:hAnchor="text" w:x="1011" w:y="8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Anzahl Waschräume: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1</w:t>
      </w:r>
    </w:p>
    <w:p w:rsidR="001E3DF7" w:rsidRDefault="00EF7065">
      <w:pPr>
        <w:framePr w:w="2586" w:wrap="auto" w:hAnchor="text" w:x="1011" w:y="91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Anzahl Duschstellen: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4</w:t>
      </w:r>
    </w:p>
    <w:p w:rsidR="001E3DF7" w:rsidRDefault="00EF7065">
      <w:pPr>
        <w:framePr w:w="1330" w:wrap="auto" w:hAnchor="text" w:x="851" w:y="96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>Küche</w:t>
      </w:r>
    </w:p>
    <w:p w:rsidR="001E3DF7" w:rsidRDefault="00EF7065">
      <w:pPr>
        <w:framePr w:w="1631" w:wrap="auto" w:hAnchor="text" w:x="1011" w:y="10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Kochherd:</w:t>
      </w:r>
    </w:p>
    <w:p w:rsidR="001E3DF7" w:rsidRDefault="00EF7065">
      <w:pPr>
        <w:framePr w:w="1086" w:wrap="auto" w:hAnchor="text" w:x="3010" w:y="10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Gas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     x</w:t>
      </w:r>
    </w:p>
    <w:p w:rsidR="001E3DF7" w:rsidRDefault="00EF7065">
      <w:pPr>
        <w:framePr w:w="1586" w:wrap="auto" w:hAnchor="text" w:x="3841" w:y="10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Elektrisch</w:t>
      </w:r>
    </w:p>
    <w:p w:rsidR="001E3DF7" w:rsidRDefault="00EF7065">
      <w:pPr>
        <w:framePr w:w="1119" w:wrap="auto" w:hAnchor="text" w:x="5170" w:y="10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Holz</w:t>
      </w:r>
    </w:p>
    <w:p w:rsidR="001E3DF7" w:rsidRDefault="00EF7065">
      <w:pPr>
        <w:framePr w:w="2475" w:wrap="auto" w:hAnchor="text" w:x="5890" w:y="10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Anzahl Kochstellen: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4</w:t>
      </w:r>
    </w:p>
    <w:p w:rsidR="001E3DF7" w:rsidRDefault="00EF7065">
      <w:pPr>
        <w:framePr w:w="2575" w:wrap="auto" w:hAnchor="text" w:x="5890" w:y="91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Anzahl Duschräume: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1</w:t>
      </w:r>
    </w:p>
    <w:p w:rsidR="001E3DF7" w:rsidRDefault="00EF7065">
      <w:pPr>
        <w:framePr w:w="1753" w:wrap="auto" w:hAnchor="text" w:x="5890" w:y="79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Anordnung:</w:t>
      </w:r>
    </w:p>
    <w:p w:rsidR="001E3DF7" w:rsidRDefault="00EF7065">
      <w:pPr>
        <w:framePr w:w="1941" w:wrap="auto" w:hAnchor="text" w:x="5890" w:y="46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Materialraum: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1</w:t>
      </w:r>
    </w:p>
    <w:p w:rsidR="001E3DF7" w:rsidRDefault="00EF7065">
      <w:pPr>
        <w:framePr w:w="2268" w:wrap="auto" w:hAnchor="text" w:x="5890" w:y="50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Trocknungsraum: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nein</w:t>
      </w:r>
    </w:p>
    <w:p w:rsidR="001E3DF7" w:rsidRDefault="00EF7065">
      <w:pPr>
        <w:framePr w:w="2208" w:wrap="auto" w:hAnchor="text" w:x="8769" w:y="21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Zufahrt möglich?</w:t>
      </w:r>
      <w:r w:rsidR="00BD5676">
        <w:rPr>
          <w:rFonts w:ascii="Arial" w:hAnsi="Arial" w:cs="Arial"/>
          <w:color w:val="231F1F"/>
          <w:sz w:val="18"/>
          <w:szCs w:val="18"/>
        </w:rPr>
        <w:t xml:space="preserve"> Ja</w:t>
      </w:r>
    </w:p>
    <w:p w:rsidR="001E3DF7" w:rsidRDefault="00EF7065">
      <w:pPr>
        <w:framePr w:w="1197" w:wrap="auto" w:hAnchor="text" w:x="8769" w:y="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Total: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40</w:t>
      </w:r>
    </w:p>
    <w:p w:rsidR="001E3DF7" w:rsidRDefault="00EF7065" w:rsidP="009C4A05">
      <w:pPr>
        <w:framePr w:w="8856" w:wrap="auto" w:hAnchor="text" w:x="1011" w:y="104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Sind zusätzliche Kippkessel vorhanden?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Ja, 1 Bratpfanne</w:t>
      </w:r>
    </w:p>
    <w:p w:rsidR="001E3DF7" w:rsidRDefault="00EF7065">
      <w:pPr>
        <w:framePr w:w="2424" w:wrap="auto" w:hAnchor="text" w:x="851" w:y="108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ab/>
        <w:t xml:space="preserve"> Backofengrösse:</w:t>
      </w:r>
      <w:r>
        <w:rPr>
          <w:rFonts w:ascii="Arial" w:hAnsi="Arial" w:cs="Arial"/>
          <w:color w:val="231F1F"/>
          <w:sz w:val="18"/>
          <w:szCs w:val="18"/>
        </w:rPr>
        <w:tab/>
      </w:r>
    </w:p>
    <w:p w:rsidR="001E3DF7" w:rsidRDefault="00EF7065">
      <w:pPr>
        <w:framePr w:w="1875" w:wrap="auto" w:hAnchor="text" w:x="1011" w:y="112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Kühlschrank: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2</w:t>
      </w:r>
    </w:p>
    <w:p w:rsidR="001E3DF7" w:rsidRDefault="00EF7065">
      <w:pPr>
        <w:framePr w:w="2920" w:wrap="auto" w:hAnchor="text" w:x="1011" w:y="116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Vorratsraum vorhanden?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Ja</w:t>
      </w:r>
    </w:p>
    <w:p w:rsidR="001E3DF7" w:rsidRDefault="00EF7065">
      <w:pPr>
        <w:framePr w:w="9869" w:wrap="auto" w:hAnchor="text" w:x="1011" w:y="12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 xml:space="preserve">Welches Kücheninventar (Küchenwäsche, </w:t>
      </w:r>
      <w:proofErr w:type="spellStart"/>
      <w:r>
        <w:rPr>
          <w:rFonts w:ascii="Arial" w:hAnsi="Arial" w:cs="Arial"/>
          <w:color w:val="231F1F"/>
          <w:sz w:val="18"/>
          <w:szCs w:val="18"/>
        </w:rPr>
        <w:t>Thermoskrüge</w:t>
      </w:r>
      <w:proofErr w:type="spellEnd"/>
      <w:r>
        <w:rPr>
          <w:rFonts w:ascii="Arial" w:hAnsi="Arial" w:cs="Arial"/>
          <w:color w:val="231F1F"/>
          <w:sz w:val="18"/>
          <w:szCs w:val="18"/>
        </w:rPr>
        <w:t>, Rüstmaterial, …) muss mitgebracht werden?</w:t>
      </w:r>
    </w:p>
    <w:p w:rsidR="001E3DF7" w:rsidRDefault="00EF7065">
      <w:pPr>
        <w:framePr w:w="775" w:wrap="auto" w:hAnchor="text" w:x="3010" w:y="108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ab/>
      </w:r>
    </w:p>
    <w:p w:rsidR="001E3DF7" w:rsidRDefault="00EF7065">
      <w:pPr>
        <w:framePr w:w="2215" w:wrap="auto" w:hAnchor="text" w:x="3730" w:y="108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Anzahl</w:t>
      </w:r>
      <w:r>
        <w:rPr>
          <w:rFonts w:ascii="Arial" w:hAnsi="Arial" w:cs="Arial"/>
          <w:color w:val="231F1F"/>
          <w:sz w:val="18"/>
          <w:szCs w:val="18"/>
        </w:rPr>
        <w:tab/>
        <w:t>Bleche:</w:t>
      </w:r>
      <w:r>
        <w:rPr>
          <w:rFonts w:ascii="Arial" w:hAnsi="Arial" w:cs="Arial"/>
          <w:color w:val="231F1F"/>
          <w:sz w:val="18"/>
          <w:szCs w:val="18"/>
        </w:rPr>
        <w:tab/>
        <w:t xml:space="preserve"> </w:t>
      </w:r>
      <w:r>
        <w:rPr>
          <w:rFonts w:ascii="Arial" w:hAnsi="Arial" w:cs="Arial"/>
          <w:color w:val="231F1F"/>
          <w:sz w:val="18"/>
          <w:szCs w:val="18"/>
        </w:rPr>
        <w:tab/>
      </w:r>
    </w:p>
    <w:p w:rsidR="001E3DF7" w:rsidRDefault="00EF7065">
      <w:pPr>
        <w:framePr w:w="1264" w:wrap="auto" w:hAnchor="text" w:x="3730" w:y="112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Inhalt:</w:t>
      </w:r>
    </w:p>
    <w:p w:rsidR="001E3DF7" w:rsidRDefault="00EF7065">
      <w:pPr>
        <w:framePr w:w="2672" w:wrap="auto" w:hAnchor="text" w:x="5890" w:y="108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Anzahl</w:t>
      </w:r>
      <w:r>
        <w:rPr>
          <w:rFonts w:ascii="Arial" w:hAnsi="Arial" w:cs="Arial"/>
          <w:color w:val="231F1F"/>
          <w:sz w:val="18"/>
          <w:szCs w:val="18"/>
        </w:rPr>
        <w:tab/>
        <w:t>Auflaufformen:</w:t>
      </w:r>
    </w:p>
    <w:p w:rsidR="001E3DF7" w:rsidRDefault="00EF7065">
      <w:pPr>
        <w:framePr w:w="1645" w:wrap="auto" w:hAnchor="text" w:x="5890" w:y="112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Tiefkühler: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1</w:t>
      </w:r>
    </w:p>
    <w:p w:rsidR="001E3DF7" w:rsidRDefault="00EF7065">
      <w:pPr>
        <w:framePr w:w="1264" w:wrap="auto" w:hAnchor="text" w:x="8769" w:y="112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Inhalt:</w:t>
      </w:r>
    </w:p>
    <w:p w:rsidR="001E3DF7" w:rsidRDefault="00EF7065">
      <w:pPr>
        <w:framePr w:w="4027" w:wrap="auto" w:hAnchor="text" w:x="1011" w:y="128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Weiteres wie Abwaschmaschine usw.</w:t>
      </w:r>
    </w:p>
    <w:p w:rsidR="001E3DF7" w:rsidRDefault="00EF7065">
      <w:pPr>
        <w:framePr w:w="1397" w:wrap="auto" w:hAnchor="text" w:x="851" w:y="132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MT" w:hAnsi="Arial BoldMT" w:cs="Arial BoldMT"/>
          <w:color w:val="231F1F"/>
          <w:sz w:val="18"/>
          <w:szCs w:val="18"/>
        </w:rPr>
        <w:t>Kosten</w:t>
      </w:r>
    </w:p>
    <w:p w:rsidR="001E3DF7" w:rsidRDefault="00EF7065" w:rsidP="009C4A05">
      <w:pPr>
        <w:framePr w:w="9370" w:wrap="auto" w:hAnchor="text" w:x="1011" w:y="136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Miete pro Person/Nacht: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Fr. 9.- mindestens aber fr. 200.- pro Nacht</w:t>
      </w:r>
    </w:p>
    <w:p w:rsidR="001E3DF7" w:rsidRDefault="00EF7065" w:rsidP="009C4A05">
      <w:pPr>
        <w:framePr w:w="4742" w:wrap="auto" w:hAnchor="text" w:x="1011" w:y="140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Nebenkosten:</w:t>
      </w:r>
      <w:r w:rsidR="009C4A05">
        <w:rPr>
          <w:rFonts w:ascii="Arial" w:hAnsi="Arial" w:cs="Arial"/>
          <w:color w:val="231F1F"/>
          <w:sz w:val="18"/>
          <w:szCs w:val="18"/>
        </w:rPr>
        <w:t xml:space="preserve"> Strom, Telefon</w:t>
      </w:r>
    </w:p>
    <w:p w:rsidR="001E3DF7" w:rsidRDefault="00EF7065">
      <w:pPr>
        <w:framePr w:w="2642" w:wrap="auto" w:hAnchor="text" w:x="1011" w:y="144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Kosten für Reinigung:</w:t>
      </w:r>
    </w:p>
    <w:p w:rsidR="001E3DF7" w:rsidRDefault="00EF7065" w:rsidP="009C4A05">
      <w:pPr>
        <w:framePr w:w="4751" w:wrap="auto" w:hAnchor="text" w:x="5890" w:y="140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Arial" w:hAnsi="Arial" w:cs="Arial"/>
          <w:color w:val="231F1F"/>
          <w:sz w:val="18"/>
          <w:szCs w:val="18"/>
        </w:rPr>
        <w:t>Kurtaxe:</w:t>
      </w:r>
      <w:r w:rsidR="009C4A05">
        <w:rPr>
          <w:rFonts w:ascii="Arial" w:hAnsi="Arial" w:cs="Arial"/>
          <w:color w:val="231F1F"/>
          <w:sz w:val="18"/>
          <w:szCs w:val="18"/>
        </w:rPr>
        <w:t>Fr</w:t>
      </w:r>
      <w:proofErr w:type="spellEnd"/>
      <w:r w:rsidR="009C4A05">
        <w:rPr>
          <w:rFonts w:ascii="Arial" w:hAnsi="Arial" w:cs="Arial"/>
          <w:color w:val="231F1F"/>
          <w:sz w:val="18"/>
          <w:szCs w:val="18"/>
        </w:rPr>
        <w:t>. 1.20pro Person und Nacht</w:t>
      </w:r>
    </w:p>
    <w:bookmarkEnd w:id="0"/>
    <w:p w:rsidR="001E3DF7" w:rsidRDefault="00EF7065">
      <w:pPr>
        <w:framePr w:w="10613" w:wrap="auto" w:hAnchor="text" w:x="851" w:y="152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1F"/>
          <w:sz w:val="18"/>
          <w:szCs w:val="18"/>
        </w:rPr>
        <w:t>Rekognosziert am: .................................................. durch: .....................................................................................</w:t>
      </w:r>
    </w:p>
    <w:p w:rsidR="001E3DF7" w:rsidRDefault="00EF7065">
      <w:pPr>
        <w:framePr w:w="8366" w:wrap="auto" w:hAnchor="text" w:x="3122" w:y="158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918F8F"/>
          <w:sz w:val="14"/>
          <w:szCs w:val="14"/>
        </w:rPr>
        <w:t xml:space="preserve">Rekognoszierungsbericht für Hauslager: PBS.3051.01.de / Quelle: Leiterhandbuch Lagersport, </w:t>
      </w:r>
      <w:proofErr w:type="spellStart"/>
      <w:r>
        <w:rPr>
          <w:rFonts w:ascii="Arial" w:hAnsi="Arial" w:cs="Arial"/>
          <w:color w:val="918F8F"/>
          <w:sz w:val="14"/>
          <w:szCs w:val="14"/>
        </w:rPr>
        <w:t>ESSM</w:t>
      </w:r>
      <w:proofErr w:type="spellEnd"/>
      <w:r>
        <w:rPr>
          <w:rFonts w:ascii="Arial" w:hAnsi="Arial" w:cs="Arial"/>
          <w:color w:val="918F8F"/>
          <w:sz w:val="14"/>
          <w:szCs w:val="14"/>
        </w:rPr>
        <w:t>, 1998</w:t>
      </w:r>
    </w:p>
    <w:p w:rsidR="001E3DF7" w:rsidRDefault="001E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E3DF7">
      <w:pgSz w:w="11905" w:h="16829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993"/>
    <w:rsid w:val="00017C97"/>
    <w:rsid w:val="000E475C"/>
    <w:rsid w:val="001E3DF7"/>
    <w:rsid w:val="00800993"/>
    <w:rsid w:val="009C4A05"/>
    <w:rsid w:val="00AC461A"/>
    <w:rsid w:val="00BB0180"/>
    <w:rsid w:val="00BD5676"/>
    <w:rsid w:val="00BF54F2"/>
    <w:rsid w:val="00C46061"/>
    <w:rsid w:val="00CC09CE"/>
    <w:rsid w:val="00EF7065"/>
    <w:rsid w:val="00F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CC02028.dotm</Template>
  <TotalTime>0</TotalTime>
  <Pages>2</Pages>
  <Words>494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Rölli</cp:lastModifiedBy>
  <cp:revision>4</cp:revision>
  <dcterms:created xsi:type="dcterms:W3CDTF">2011-06-23T11:21:00Z</dcterms:created>
  <dcterms:modified xsi:type="dcterms:W3CDTF">2013-04-14T08:02:00Z</dcterms:modified>
</cp:coreProperties>
</file>